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2C" w:rsidRPr="001F7BC8" w:rsidRDefault="001F7BC8">
      <w:r>
        <w:t>Какой объем 21,75%-ного раствора аммиака (р=0,92 г/мл) необходимо добавить к 300 мл 60,3%-ного раствора азотной кислоты (р=1,375 г/мл), чтобы массовая доля кислоты уменьшилась в 3 раза?</w:t>
      </w:r>
      <w:bookmarkStart w:id="0" w:name="_GoBack"/>
      <w:bookmarkEnd w:id="0"/>
    </w:p>
    <w:sectPr w:rsidR="00DD372C" w:rsidRPr="001F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C9E" w:rsidRDefault="00BB4C9E" w:rsidP="001F7BC8">
      <w:pPr>
        <w:spacing w:after="0" w:line="240" w:lineRule="auto"/>
      </w:pPr>
      <w:r>
        <w:separator/>
      </w:r>
    </w:p>
  </w:endnote>
  <w:endnote w:type="continuationSeparator" w:id="0">
    <w:p w:rsidR="00BB4C9E" w:rsidRDefault="00BB4C9E" w:rsidP="001F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C9E" w:rsidRDefault="00BB4C9E" w:rsidP="001F7BC8">
      <w:pPr>
        <w:spacing w:after="0" w:line="240" w:lineRule="auto"/>
      </w:pPr>
      <w:r>
        <w:separator/>
      </w:r>
    </w:p>
  </w:footnote>
  <w:footnote w:type="continuationSeparator" w:id="0">
    <w:p w:rsidR="00BB4C9E" w:rsidRDefault="00BB4C9E" w:rsidP="001F7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C8"/>
    <w:rsid w:val="001F7BC8"/>
    <w:rsid w:val="00BB4C9E"/>
    <w:rsid w:val="00DD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A23D1-BCF4-4FE8-9814-D3D4FBBE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7BC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7BC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7B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07C4E-84D6-44F0-972B-F739B973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Company>SPecialiST RePack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 Солтамурадов</dc:creator>
  <cp:keywords/>
  <dc:description/>
  <cp:lastModifiedBy>Ильяс Солтамурадов</cp:lastModifiedBy>
  <cp:revision>2</cp:revision>
  <dcterms:created xsi:type="dcterms:W3CDTF">2015-06-17T18:27:00Z</dcterms:created>
  <dcterms:modified xsi:type="dcterms:W3CDTF">2015-06-17T18:31:00Z</dcterms:modified>
</cp:coreProperties>
</file>